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43A0" w14:textId="77777777" w:rsidR="003D22FA" w:rsidRPr="002969FC" w:rsidRDefault="003D22FA" w:rsidP="002969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Что нужно знать родителям о детской дружбе</w:t>
      </w:r>
    </w:p>
    <w:p w14:paraId="7DFAFD08" w14:textId="77777777" w:rsidR="00D578F1" w:rsidRPr="002969FC" w:rsidRDefault="00D578F1" w:rsidP="002969F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969FC">
        <w:rPr>
          <w:rFonts w:ascii="Times New Roman" w:hAnsi="Times New Roman" w:cs="Times New Roman"/>
          <w:b/>
          <w:bCs/>
          <w:sz w:val="28"/>
          <w:szCs w:val="28"/>
        </w:rPr>
        <w:t>Дружба</w:t>
      </w:r>
      <w:r w:rsidRPr="002969FC">
        <w:rPr>
          <w:rFonts w:ascii="Times New Roman" w:hAnsi="Times New Roman" w:cs="Times New Roman"/>
          <w:sz w:val="28"/>
          <w:szCs w:val="28"/>
        </w:rPr>
        <w:t xml:space="preserve"> – </w:t>
      </w:r>
      <w:r w:rsidRPr="002969FC">
        <w:rPr>
          <w:rFonts w:ascii="Times New Roman" w:hAnsi="Times New Roman" w:cs="Times New Roman"/>
          <w:b/>
          <w:bCs/>
          <w:sz w:val="28"/>
          <w:szCs w:val="28"/>
        </w:rPr>
        <w:t>это</w:t>
      </w:r>
      <w:r w:rsidRPr="002969FC">
        <w:rPr>
          <w:rFonts w:ascii="Times New Roman" w:hAnsi="Times New Roman" w:cs="Times New Roman"/>
          <w:sz w:val="28"/>
          <w:szCs w:val="28"/>
        </w:rPr>
        <w:t xml:space="preserve"> особые отношения между людьми, основанные на взаимопонимании, честности и доверии. Наличие хотя бы одного настоящего друга является одной из важнейших составляющих счастливой и успешной жизни.</w:t>
      </w:r>
    </w:p>
    <w:p w14:paraId="20CA06AE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— очень важная составляющая жизни человека. При наличии друзей приобретается определенный уровень психологического комфорта и уверенность в себе.</w:t>
      </w:r>
    </w:p>
    <w:p w14:paraId="016F14E9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 не дар и не случайность. Умение дружить – приобретаемый навык. Вы, наверное, замечали, что есть люди, которые не только с легкостью знакомятся и общаются, но и поддерживают контакт, а многим это никак не удается. А дело в том, что в детстве ими не были получены навыки взаимодействия в обществе. Именно дружба является для ребенка одним из способов открыть «дверь во внешний мир» и научиться выстраивать отношения в социуме, находить единомышленников.</w:t>
      </w:r>
    </w:p>
    <w:p w14:paraId="1D81DE00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дружба проходит несколько этапов, и задача родителей – помочь ребенку на основе полученного опыта сделать правильные выводы и выстроить собственную шкалу жизненных ценностей.</w:t>
      </w:r>
    </w:p>
    <w:p w14:paraId="1A2E780D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этапы детской дружбы</w:t>
      </w:r>
    </w:p>
    <w:p w14:paraId="03C045BC" w14:textId="77777777" w:rsidR="003D22FA" w:rsidRPr="002969FC" w:rsidRDefault="003D22FA" w:rsidP="00296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2-3 года дети часто играют рядом, но не вместе: в этот период интерес к другим малышам только начинает проявляться, могут возникать предпосылки к взаимному контакту и обмену игрушками. Создавайте ребенку возможность для общения, но не заставляйте его делиться совочками, машинками и куклами — это пока не так просто для него. Только предлагайте это делать и поощряйте желание делиться.</w:t>
      </w:r>
    </w:p>
    <w:p w14:paraId="023FDF35" w14:textId="77777777" w:rsidR="003D22FA" w:rsidRPr="002969FC" w:rsidRDefault="003D22FA" w:rsidP="00296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4-7 лет возникает интерес к совместным играм, и если они регулярны, например, в детском саду или на площадке возле дома, то практически всегда между детьми возникает дружба. Ребенок в этом возрасте начинает осознавать свою независимость, а друг помогает ему освоить территории, на которые он не осмелился бы ступить один.  В этом возрасте дети уже понимают, что дружить — это умение отдавать и принимать. Дети часто меняются игрушками, и тут очень важно, чтобы это был именно обмен, а не вымогательство и шантаж: «не дашь самокат — дружить с тобой не буду!», «не принесешь конфету — не дам тебе танк» и т.д. В это время нужно разговаривать с детьми об уважении и внимании друг к другу.</w:t>
      </w:r>
    </w:p>
    <w:p w14:paraId="67629BED" w14:textId="77777777" w:rsidR="003D22FA" w:rsidRPr="002969FC" w:rsidRDefault="003D22FA" w:rsidP="00296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7-10 лет общение между детьми строится на общих интересах. С другом должно быть весело, а иногда и выгодно, поэтому не удивляйтесь, если ваш ребенок, например, дружит с мальчиком или девочкой, которые часто угощают его сладостями. В этот период надо акцентировать внимание на том, что корысть и дружба — понятия противоположные. Нужно объяснять, зачем нужна дружба, и как важна искренняя поддержка близких людей.</w:t>
      </w:r>
    </w:p>
    <w:p w14:paraId="4D04C6FA" w14:textId="77777777" w:rsidR="003D22FA" w:rsidRPr="002969FC" w:rsidRDefault="003D22FA" w:rsidP="00296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 лет и старше – это возраст, когда отношения с друзьями выходят на первый план. Дружба приобретает конкретику, становится более осмысленной. Ребенок получает возможность увидеть себя глазами своих друзей, и этот взгляд далек от родительского. Дети таким образом познают себя и выстраивают собственный мир. Родителям нужно не допустить развития взаимоотношений, в которых ребенка будут использовать.</w:t>
      </w:r>
    </w:p>
    <w:p w14:paraId="4B523EE2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дружба – очень тонкая и чувствительная «субстанция». Нельзя оставаться безучастными, но и оказывать постоянное давление недопустимо. Нельзя с вершины своего опыта указывать, с кем можно дружить, а с кем нет. Предлагаем родителям взять на вооружение несколько правил</w:t>
      </w:r>
    </w:p>
    <w:p w14:paraId="2D434AAE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для родителей</w:t>
      </w:r>
    </w:p>
    <w:p w14:paraId="0994C23E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ребенка ценить дружбу.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примере книг, фильмов, историй покажите ребенку, как легко потерять доброе к себе отношение. Учите его быть честным и объективным со своими друзьями, и требовать такого же отношения к себе.</w:t>
      </w:r>
    </w:p>
    <w:p w14:paraId="2AEC6D83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заставляйте дружить.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дать возможность ребенку самому искать друзей и выстраивать дружеские отношения.</w:t>
      </w:r>
    </w:p>
    <w:p w14:paraId="4B31FBC7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«дружить на равных».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Прямое вмешательство в детскую дружбу нежелательно, но «страховать» эти отношения необходимо. Если родители видят, что в отношениях детей развивается дисбаланс, происходит деление на подчиненных и главарей, то следует вмешаться. Запрет на дружбу не даст желаемого результата – есть риск, что ребенок в следующих дружеских отношениях снова займет ту же позицию жертвы. Важно объяснить, что отношения, в которых причиняют боль или обижают, можно прекратить. Дружба не должна нести негатив. Да, возможны ссоры и примирения, но нельзя допускать унижения.</w:t>
      </w:r>
    </w:p>
    <w:p w14:paraId="5794DC2E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Рассказывайте о своих друзьях.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всегда смотрят на родителей. Никакие слова не смогут донести важные ценности, если сами родители им не следуют, поэтому пример дружбы родителей очень важен.</w:t>
      </w:r>
    </w:p>
    <w:p w14:paraId="04CFB737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сравнивайте братьев и сестер с друзьями.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Большая дружная семья – это прекрасно. Но даже если в семье дети-погодки, наличие брата или сестры не может полноценно заменить друзей. Часто отношения с братом или сестрой подпорчены соперничеством, завистью и ссорами. С друзьями же нечего делить, и дружба для ребенка становится островком радости и покоя. К тому же важно выйти за рамки семьи и научиться взаимодействовать вне дома.</w:t>
      </w:r>
    </w:p>
    <w:p w14:paraId="2FB47F0A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Поддерживайте во время ссор.</w:t>
      </w: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Родителям придется не раз успокаивать свое чадо после ссор с друзьями и разбирать причины конфликта. Ребенок постепенно научится самостоятельно давать оценку действиям окружающих и отличать настоящую дружбу от ненастоящей.</w:t>
      </w:r>
    </w:p>
    <w:p w14:paraId="3A7A761B" w14:textId="77777777" w:rsidR="003D22FA" w:rsidRPr="002969FC" w:rsidRDefault="003D22FA" w:rsidP="002969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отсутствие друзей должно встревожить родителей. Дети, даже самые тихие и скромные, по своей натуре открыты к общению. Следует пробовать различные способы поиска друзей. Если они не дадут результатов, следует обратиться к психологу.</w:t>
      </w:r>
    </w:p>
    <w:p w14:paraId="0711AAA0" w14:textId="77777777" w:rsidR="00CF0E94" w:rsidRPr="002969FC" w:rsidRDefault="00CF0E94" w:rsidP="002969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0E94" w:rsidRPr="00296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0463D"/>
    <w:multiLevelType w:val="multilevel"/>
    <w:tmpl w:val="C8D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7284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47"/>
    <w:rsid w:val="000E2047"/>
    <w:rsid w:val="002969FC"/>
    <w:rsid w:val="003D22FA"/>
    <w:rsid w:val="00AD6BB5"/>
    <w:rsid w:val="00CF0E94"/>
    <w:rsid w:val="00D5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90BA"/>
  <w15:docId w15:val="{29E86C21-0DCC-4FDC-AFBE-1CAD5189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0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User</cp:lastModifiedBy>
  <cp:revision>8</cp:revision>
  <dcterms:created xsi:type="dcterms:W3CDTF">2021-10-27T06:39:00Z</dcterms:created>
  <dcterms:modified xsi:type="dcterms:W3CDTF">2022-04-14T09:06:00Z</dcterms:modified>
</cp:coreProperties>
</file>